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AE" w:rsidRDefault="008254AE" w:rsidP="008254AE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Invito Stampa</w:t>
      </w:r>
    </w:p>
    <w:p w:rsidR="008254AE" w:rsidRDefault="008254AE" w:rsidP="008254AE">
      <w:pPr>
        <w:pStyle w:val="Titolo"/>
        <w:spacing w:before="0" w:beforeAutospacing="0" w:after="0" w:afterAutospacing="0"/>
        <w:jc w:val="center"/>
        <w:rPr>
          <w:rStyle w:val="Enfasigrassetto"/>
          <w:bCs w:val="0"/>
          <w:smallCaps/>
          <w:sz w:val="28"/>
          <w:szCs w:val="28"/>
        </w:rPr>
      </w:pPr>
    </w:p>
    <w:p w:rsidR="008254AE" w:rsidRDefault="008254AE" w:rsidP="008254AE">
      <w:pPr>
        <w:pStyle w:val="Titolo"/>
        <w:spacing w:before="0" w:beforeAutospacing="0" w:after="0" w:afterAutospacing="0"/>
        <w:jc w:val="center"/>
        <w:rPr>
          <w:rStyle w:val="Enfasigrassetto"/>
          <w:rFonts w:ascii="Arial" w:hAnsi="Arial" w:cs="Arial"/>
          <w:b w:val="0"/>
          <w:bCs w:val="0"/>
          <w:smallCaps/>
          <w:color w:val="1F497D"/>
          <w:sz w:val="36"/>
          <w:szCs w:val="36"/>
          <w:u w:val="single"/>
        </w:rPr>
      </w:pPr>
    </w:p>
    <w:p w:rsidR="008254AE" w:rsidRDefault="008254AE" w:rsidP="008254AE">
      <w:pPr>
        <w:autoSpaceDE w:val="0"/>
        <w:autoSpaceDN w:val="0"/>
        <w:jc w:val="center"/>
        <w:rPr>
          <w:rFonts w:ascii="Calibri" w:eastAsia="Calibri" w:hAnsi="Calibri" w:cs="Calibri"/>
          <w:b/>
          <w:bCs/>
        </w:rPr>
      </w:pPr>
      <w:r>
        <w:rPr>
          <w:rFonts w:ascii="Arial" w:hAnsi="Arial" w:cs="Arial"/>
          <w:b/>
          <w:bCs/>
          <w:sz w:val="36"/>
          <w:szCs w:val="36"/>
        </w:rPr>
        <w:t>“Insieme per la sicurezza”</w:t>
      </w:r>
    </w:p>
    <w:p w:rsidR="008254AE" w:rsidRDefault="008254AE" w:rsidP="008254AE">
      <w:pPr>
        <w:autoSpaceDE w:val="0"/>
        <w:autoSpaceDN w:val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8254AE" w:rsidRDefault="008254AE" w:rsidP="008254AE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Anas S.p.A. e Polizia di Stato con</w:t>
      </w:r>
    </w:p>
    <w:p w:rsidR="008254AE" w:rsidRDefault="008254AE" w:rsidP="008254AE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Associazione Nazionale Amici delle Strade</w:t>
      </w:r>
    </w:p>
    <w:p w:rsidR="008254AE" w:rsidRDefault="008254AE" w:rsidP="008254A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8254AE" w:rsidRDefault="008254AE" w:rsidP="008254A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EC3987" w:rsidRDefault="008254AE" w:rsidP="008254A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La presentazione dell’iniziativa </w:t>
      </w:r>
      <w:r w:rsidR="00937E46">
        <w:rPr>
          <w:rFonts w:ascii="Arial" w:hAnsi="Arial" w:cs="Arial"/>
          <w:b/>
          <w:sz w:val="28"/>
          <w:szCs w:val="28"/>
        </w:rPr>
        <w:t xml:space="preserve">sulla sicurezza stradale </w:t>
      </w:r>
      <w:r>
        <w:rPr>
          <w:rFonts w:ascii="Arial" w:hAnsi="Arial" w:cs="Arial"/>
          <w:b/>
          <w:sz w:val="28"/>
          <w:szCs w:val="28"/>
        </w:rPr>
        <w:t>si terrà</w:t>
      </w:r>
    </w:p>
    <w:p w:rsidR="008254AE" w:rsidRDefault="008254AE" w:rsidP="008254A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venerdì 19 settembre 2014, alle ore 11.30,</w:t>
      </w:r>
    </w:p>
    <w:p w:rsidR="008254AE" w:rsidRDefault="00937E46" w:rsidP="008254A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presso il C</w:t>
      </w:r>
      <w:r w:rsidR="008254AE">
        <w:rPr>
          <w:rFonts w:ascii="Arial" w:hAnsi="Arial" w:cs="Arial"/>
          <w:b/>
          <w:sz w:val="28"/>
          <w:szCs w:val="28"/>
        </w:rPr>
        <w:t>ompartimento della Viabilità per l’Abruzzo di Anas S.p.A.</w:t>
      </w:r>
    </w:p>
    <w:p w:rsidR="008254AE" w:rsidRDefault="008254AE" w:rsidP="008254A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 Via dei </w:t>
      </w:r>
      <w:proofErr w:type="spellStart"/>
      <w:r>
        <w:rPr>
          <w:rFonts w:ascii="Arial" w:hAnsi="Arial" w:cs="Arial"/>
          <w:b/>
          <w:sz w:val="28"/>
          <w:szCs w:val="28"/>
        </w:rPr>
        <w:t>Piccolomini</w:t>
      </w:r>
      <w:proofErr w:type="spellEnd"/>
      <w:r>
        <w:rPr>
          <w:rFonts w:ascii="Arial" w:hAnsi="Arial" w:cs="Arial"/>
          <w:b/>
          <w:sz w:val="28"/>
          <w:szCs w:val="28"/>
        </w:rPr>
        <w:t>, 5 – L’Aquila</w:t>
      </w:r>
    </w:p>
    <w:p w:rsidR="008254AE" w:rsidRDefault="008254AE" w:rsidP="008254AE">
      <w:pPr>
        <w:pStyle w:val="Nessunaspaziatura"/>
      </w:pPr>
    </w:p>
    <w:p w:rsidR="008254AE" w:rsidRDefault="008254AE" w:rsidP="008254AE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C15CFB" w:rsidRDefault="00C15CFB" w:rsidP="008254AE">
      <w:pPr>
        <w:jc w:val="both"/>
        <w:rPr>
          <w:rFonts w:ascii="Arial" w:hAnsi="Arial" w:cs="Arial"/>
          <w:sz w:val="28"/>
          <w:szCs w:val="28"/>
        </w:rPr>
      </w:pPr>
    </w:p>
    <w:p w:rsidR="00C15CFB" w:rsidRDefault="00C15CFB" w:rsidP="008254A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Venerdì 19 settembre alle ore 11.30, </w:t>
      </w:r>
      <w:r w:rsidR="00937E46">
        <w:rPr>
          <w:rFonts w:ascii="Arial" w:hAnsi="Arial" w:cs="Arial"/>
          <w:sz w:val="28"/>
          <w:szCs w:val="28"/>
        </w:rPr>
        <w:t xml:space="preserve">a L’Aquila, </w:t>
      </w:r>
      <w:r>
        <w:rPr>
          <w:rFonts w:ascii="Arial" w:hAnsi="Arial" w:cs="Arial"/>
          <w:sz w:val="28"/>
          <w:szCs w:val="28"/>
        </w:rPr>
        <w:t xml:space="preserve">presso </w:t>
      </w:r>
      <w:r w:rsidR="00937E46">
        <w:rPr>
          <w:rFonts w:ascii="Arial" w:hAnsi="Arial" w:cs="Arial"/>
          <w:sz w:val="28"/>
          <w:szCs w:val="28"/>
        </w:rPr>
        <w:t>il C</w:t>
      </w:r>
      <w:r w:rsidRPr="00C15CFB">
        <w:rPr>
          <w:rFonts w:ascii="Arial" w:hAnsi="Arial" w:cs="Arial"/>
          <w:sz w:val="28"/>
          <w:szCs w:val="28"/>
        </w:rPr>
        <w:t>ompartimento della Viabilità per l’Abruzzo di Anas</w:t>
      </w:r>
      <w:r w:rsidR="00937E46">
        <w:rPr>
          <w:rFonts w:ascii="Arial" w:hAnsi="Arial" w:cs="Arial"/>
          <w:sz w:val="28"/>
          <w:szCs w:val="28"/>
        </w:rPr>
        <w:t xml:space="preserve"> </w:t>
      </w:r>
      <w:r w:rsidR="00937E46" w:rsidRPr="00937E46">
        <w:rPr>
          <w:rFonts w:ascii="Arial" w:hAnsi="Arial" w:cs="Arial"/>
          <w:sz w:val="28"/>
          <w:szCs w:val="28"/>
        </w:rPr>
        <w:t xml:space="preserve">(Via dei </w:t>
      </w:r>
      <w:proofErr w:type="spellStart"/>
      <w:r w:rsidR="00937E46" w:rsidRPr="00937E46">
        <w:rPr>
          <w:rFonts w:ascii="Arial" w:hAnsi="Arial" w:cs="Arial"/>
          <w:sz w:val="28"/>
          <w:szCs w:val="28"/>
        </w:rPr>
        <w:t>Piccolomini</w:t>
      </w:r>
      <w:proofErr w:type="spellEnd"/>
      <w:r w:rsidR="00937E46" w:rsidRPr="00937E46">
        <w:rPr>
          <w:rFonts w:ascii="Arial" w:hAnsi="Arial" w:cs="Arial"/>
          <w:sz w:val="28"/>
          <w:szCs w:val="28"/>
        </w:rPr>
        <w:t>, 5)</w:t>
      </w:r>
      <w:r w:rsidRPr="00937E46">
        <w:rPr>
          <w:rFonts w:ascii="Arial" w:hAnsi="Arial" w:cs="Arial"/>
          <w:sz w:val="28"/>
          <w:szCs w:val="28"/>
        </w:rPr>
        <w:t>,</w:t>
      </w:r>
      <w:r w:rsidRPr="00C15CF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si terrà la conferenza stampa di presentazione dell’evento</w:t>
      </w:r>
      <w:r w:rsidR="00937E4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“Insieme per la Sicurezza” previsto per sabato 20 settembre alle ore 10.30. </w:t>
      </w:r>
    </w:p>
    <w:p w:rsidR="00C15CFB" w:rsidRDefault="00C15CFB" w:rsidP="008254AE">
      <w:pPr>
        <w:jc w:val="both"/>
        <w:rPr>
          <w:rFonts w:ascii="Arial" w:hAnsi="Arial" w:cs="Arial"/>
          <w:sz w:val="28"/>
          <w:szCs w:val="28"/>
        </w:rPr>
      </w:pPr>
    </w:p>
    <w:p w:rsidR="00C15CFB" w:rsidRDefault="00C15CFB" w:rsidP="008254A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Alla presentazione dell’iniziativa saranno presenti il Questore di L’Aquila, </w:t>
      </w:r>
      <w:r w:rsidRPr="00C15CFB">
        <w:rPr>
          <w:rFonts w:ascii="Arial" w:hAnsi="Arial" w:cs="Arial"/>
          <w:b/>
          <w:sz w:val="28"/>
          <w:szCs w:val="28"/>
        </w:rPr>
        <w:t>Vittorio Rizzi</w:t>
      </w:r>
      <w:r>
        <w:rPr>
          <w:rFonts w:ascii="Arial" w:hAnsi="Arial" w:cs="Arial"/>
          <w:sz w:val="28"/>
          <w:szCs w:val="28"/>
        </w:rPr>
        <w:t xml:space="preserve">, il presidente Associazione Nazionale Amici delle Strade e </w:t>
      </w:r>
      <w:r w:rsidR="00861938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ondirettore generale Anas, </w:t>
      </w:r>
      <w:r w:rsidRPr="00C15CFB">
        <w:rPr>
          <w:rFonts w:ascii="Arial" w:hAnsi="Arial" w:cs="Arial"/>
          <w:b/>
          <w:sz w:val="28"/>
          <w:szCs w:val="28"/>
        </w:rPr>
        <w:t>Stefano Granati</w:t>
      </w:r>
      <w:r>
        <w:rPr>
          <w:rFonts w:ascii="Arial" w:hAnsi="Arial" w:cs="Arial"/>
          <w:sz w:val="28"/>
          <w:szCs w:val="28"/>
        </w:rPr>
        <w:t xml:space="preserve">, </w:t>
      </w:r>
      <w:r w:rsidR="00861938">
        <w:rPr>
          <w:rFonts w:ascii="Arial" w:hAnsi="Arial" w:cs="Arial"/>
          <w:sz w:val="28"/>
          <w:szCs w:val="28"/>
        </w:rPr>
        <w:t xml:space="preserve">il Direttore Relazioni Esterne e Rapporti Istituzionali dell’Anas, </w:t>
      </w:r>
      <w:r w:rsidR="00861938" w:rsidRPr="00861938">
        <w:rPr>
          <w:rFonts w:ascii="Arial" w:hAnsi="Arial" w:cs="Arial"/>
          <w:b/>
          <w:sz w:val="28"/>
          <w:szCs w:val="28"/>
        </w:rPr>
        <w:t>Giuseppe Scanni</w:t>
      </w:r>
      <w:r w:rsidR="00861938">
        <w:rPr>
          <w:rFonts w:ascii="Arial" w:hAnsi="Arial" w:cs="Arial"/>
          <w:sz w:val="28"/>
          <w:szCs w:val="28"/>
        </w:rPr>
        <w:t xml:space="preserve"> e il Capo Compartimento </w:t>
      </w:r>
      <w:r w:rsidR="00937E46">
        <w:rPr>
          <w:rFonts w:ascii="Arial" w:hAnsi="Arial" w:cs="Arial"/>
          <w:sz w:val="28"/>
          <w:szCs w:val="28"/>
        </w:rPr>
        <w:t xml:space="preserve">Anas </w:t>
      </w:r>
      <w:r w:rsidR="00861938">
        <w:rPr>
          <w:rFonts w:ascii="Arial" w:hAnsi="Arial" w:cs="Arial"/>
          <w:sz w:val="28"/>
          <w:szCs w:val="28"/>
        </w:rPr>
        <w:t xml:space="preserve">Abruzzo, </w:t>
      </w:r>
      <w:r w:rsidR="00861938" w:rsidRPr="00937E46">
        <w:rPr>
          <w:rFonts w:ascii="Arial" w:hAnsi="Arial" w:cs="Arial"/>
          <w:b/>
          <w:sz w:val="28"/>
          <w:szCs w:val="28"/>
        </w:rPr>
        <w:t>Lelio Russo</w:t>
      </w:r>
      <w:r w:rsidR="00937E46" w:rsidRPr="00937E46">
        <w:rPr>
          <w:rFonts w:ascii="Arial" w:hAnsi="Arial" w:cs="Arial"/>
          <w:sz w:val="28"/>
          <w:szCs w:val="28"/>
        </w:rPr>
        <w:t>.</w:t>
      </w:r>
      <w:r w:rsidR="00861938">
        <w:rPr>
          <w:rFonts w:ascii="Arial" w:hAnsi="Arial" w:cs="Arial"/>
          <w:sz w:val="28"/>
          <w:szCs w:val="28"/>
        </w:rPr>
        <w:t xml:space="preserve"> </w:t>
      </w:r>
    </w:p>
    <w:p w:rsidR="00C15CFB" w:rsidRDefault="00C15CFB" w:rsidP="008254AE">
      <w:pPr>
        <w:jc w:val="both"/>
        <w:rPr>
          <w:rFonts w:ascii="Arial" w:hAnsi="Arial" w:cs="Arial"/>
          <w:sz w:val="28"/>
          <w:szCs w:val="28"/>
        </w:rPr>
      </w:pPr>
    </w:p>
    <w:p w:rsidR="008254AE" w:rsidRDefault="008254AE" w:rsidP="008254AE">
      <w:pPr>
        <w:jc w:val="both"/>
        <w:rPr>
          <w:rFonts w:ascii="Arial" w:hAnsi="Arial" w:cs="Arial"/>
          <w:sz w:val="28"/>
          <w:szCs w:val="28"/>
        </w:rPr>
      </w:pPr>
    </w:p>
    <w:p w:rsidR="008254AE" w:rsidRDefault="008254AE" w:rsidP="008254AE">
      <w:pPr>
        <w:jc w:val="center"/>
        <w:rPr>
          <w:rFonts w:ascii="Arial" w:hAnsi="Arial" w:cs="Arial"/>
          <w:b/>
          <w:bCs/>
          <w:i/>
          <w:iCs/>
          <w:color w:val="FF0000"/>
        </w:rPr>
      </w:pPr>
    </w:p>
    <w:p w:rsidR="008254AE" w:rsidRDefault="008254AE" w:rsidP="008254AE">
      <w:pPr>
        <w:jc w:val="center"/>
        <w:rPr>
          <w:rFonts w:ascii="Arial" w:hAnsi="Arial" w:cs="Arial"/>
          <w:b/>
          <w:bCs/>
          <w:i/>
          <w:iCs/>
          <w:color w:val="FF0000"/>
        </w:rPr>
      </w:pPr>
    </w:p>
    <w:p w:rsidR="008254AE" w:rsidRDefault="008254AE" w:rsidP="00937E46">
      <w:pPr>
        <w:rPr>
          <w:rFonts w:ascii="Arial" w:hAnsi="Arial" w:cs="Arial"/>
          <w:b/>
          <w:bCs/>
          <w:i/>
          <w:iCs/>
          <w:color w:val="FF0000"/>
        </w:rPr>
      </w:pPr>
    </w:p>
    <w:p w:rsidR="008254AE" w:rsidRDefault="008254AE" w:rsidP="008254AE">
      <w:pPr>
        <w:jc w:val="center"/>
        <w:rPr>
          <w:rFonts w:ascii="Arial" w:hAnsi="Arial" w:cs="Arial"/>
          <w:b/>
          <w:bCs/>
          <w:i/>
          <w:iCs/>
          <w:color w:val="FF0000"/>
        </w:rPr>
      </w:pPr>
    </w:p>
    <w:p w:rsidR="00937E46" w:rsidRDefault="00937E46" w:rsidP="008254AE">
      <w:pPr>
        <w:jc w:val="center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:rsidR="00937E46" w:rsidRDefault="00937E46" w:rsidP="008254AE">
      <w:pPr>
        <w:jc w:val="center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:rsidR="00937E46" w:rsidRDefault="00937E46" w:rsidP="008254AE">
      <w:pPr>
        <w:jc w:val="center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:rsidR="00937E46" w:rsidRDefault="00937E46" w:rsidP="008254AE">
      <w:pPr>
        <w:jc w:val="center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:rsidR="00937E46" w:rsidRDefault="00937E46" w:rsidP="008254AE">
      <w:pPr>
        <w:jc w:val="center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:rsidR="00937E46" w:rsidRDefault="00937E46" w:rsidP="008254AE">
      <w:pPr>
        <w:jc w:val="center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:rsidR="00937E46" w:rsidRDefault="00937E46" w:rsidP="008254AE">
      <w:pPr>
        <w:jc w:val="center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:rsidR="00937E46" w:rsidRDefault="00937E46" w:rsidP="008254AE">
      <w:pPr>
        <w:jc w:val="center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:rsidR="00937E46" w:rsidRDefault="00937E46" w:rsidP="008254AE">
      <w:pPr>
        <w:jc w:val="center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:rsidR="00937E46" w:rsidRDefault="00937E46" w:rsidP="008254AE">
      <w:pPr>
        <w:jc w:val="center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:rsidR="00937E46" w:rsidRDefault="00937E46" w:rsidP="008254AE">
      <w:pPr>
        <w:jc w:val="center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:rsidR="00937E46" w:rsidRDefault="00937E46" w:rsidP="008254AE">
      <w:pPr>
        <w:jc w:val="center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:rsidR="008254AE" w:rsidRDefault="008254AE" w:rsidP="008254AE">
      <w:pPr>
        <w:jc w:val="center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Info: 06.4446.2223- Direzione Relazioni Esterne e Rapporti Istituzionali - Ufficio Stampa</w:t>
      </w:r>
    </w:p>
    <w:p w:rsidR="008254AE" w:rsidRDefault="008254AE" w:rsidP="008254AE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iCs/>
          <w:color w:val="FF0000"/>
        </w:rPr>
        <w:br w:type="page"/>
      </w:r>
      <w:r>
        <w:rPr>
          <w:rFonts w:ascii="Arial" w:hAnsi="Arial" w:cs="Arial"/>
          <w:b/>
          <w:sz w:val="32"/>
          <w:szCs w:val="32"/>
          <w:u w:val="single"/>
        </w:rPr>
        <w:lastRenderedPageBreak/>
        <w:t>Scheda di adesione</w:t>
      </w:r>
    </w:p>
    <w:p w:rsidR="008254AE" w:rsidRDefault="008254AE" w:rsidP="008254AE">
      <w:pPr>
        <w:autoSpaceDE w:val="0"/>
        <w:autoSpaceDN w:val="0"/>
        <w:jc w:val="center"/>
        <w:rPr>
          <w:rFonts w:ascii="Arial" w:hAnsi="Arial" w:cs="Arial"/>
          <w:b/>
          <w:bCs/>
          <w:i/>
          <w:iCs/>
          <w:color w:val="FF0000"/>
        </w:rPr>
      </w:pPr>
    </w:p>
    <w:p w:rsidR="008254AE" w:rsidRDefault="008254AE" w:rsidP="008254AE">
      <w:pPr>
        <w:autoSpaceDE w:val="0"/>
        <w:autoSpaceDN w:val="0"/>
        <w:jc w:val="center"/>
        <w:rPr>
          <w:rFonts w:ascii="Arial" w:hAnsi="Arial" w:cs="Arial"/>
          <w:b/>
          <w:bCs/>
          <w:i/>
          <w:iCs/>
          <w:color w:val="FF0000"/>
        </w:rPr>
      </w:pPr>
    </w:p>
    <w:p w:rsidR="00BB2E4E" w:rsidRDefault="00937E46" w:rsidP="00937E4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La presentazione dell’iniziativa sulla sicurezza stradale si terrà</w:t>
      </w:r>
    </w:p>
    <w:p w:rsidR="00937E46" w:rsidRDefault="00937E46" w:rsidP="00937E4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venerdì 19 settembre 2014, alle ore 11.30,</w:t>
      </w:r>
    </w:p>
    <w:p w:rsidR="00937E46" w:rsidRDefault="00937E46" w:rsidP="00937E4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presso il Compartimento della Viabilità per l’Abruzzo di Anas S.p.A.</w:t>
      </w:r>
    </w:p>
    <w:p w:rsidR="00937E46" w:rsidRDefault="00937E46" w:rsidP="00937E4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 Via dei </w:t>
      </w:r>
      <w:proofErr w:type="spellStart"/>
      <w:r>
        <w:rPr>
          <w:rFonts w:ascii="Arial" w:hAnsi="Arial" w:cs="Arial"/>
          <w:b/>
          <w:sz w:val="28"/>
          <w:szCs w:val="28"/>
        </w:rPr>
        <w:t>Piccolomini</w:t>
      </w:r>
      <w:proofErr w:type="spellEnd"/>
      <w:r>
        <w:rPr>
          <w:rFonts w:ascii="Arial" w:hAnsi="Arial" w:cs="Arial"/>
          <w:b/>
          <w:sz w:val="28"/>
          <w:szCs w:val="28"/>
        </w:rPr>
        <w:t>, 5 – L’Aquila</w:t>
      </w:r>
    </w:p>
    <w:p w:rsidR="008254AE" w:rsidRDefault="008254AE" w:rsidP="008254AE">
      <w:pPr>
        <w:rPr>
          <w:rFonts w:ascii="Arial" w:hAnsi="Arial" w:cs="Arial"/>
          <w:b/>
          <w:bCs/>
          <w:color w:val="1F497D"/>
          <w:sz w:val="22"/>
          <w:szCs w:val="22"/>
          <w:u w:val="single"/>
        </w:rPr>
      </w:pPr>
    </w:p>
    <w:p w:rsidR="008254AE" w:rsidRDefault="008254AE" w:rsidP="008254A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(compilare e inviare a </w:t>
      </w:r>
      <w:hyperlink r:id="rId5" w:history="1">
        <w:r>
          <w:rPr>
            <w:rStyle w:val="Collegamentoipertestuale"/>
            <w:rFonts w:ascii="Arial" w:eastAsia="Calibri" w:hAnsi="Arial" w:cs="Arial"/>
            <w:i/>
            <w:iCs/>
          </w:rPr>
          <w:t>uff.stampa@stradeanas.it</w:t>
        </w:r>
      </w:hyperlink>
      <w:r>
        <w:rPr>
          <w:rFonts w:ascii="Arial" w:hAnsi="Arial" w:cs="Arial"/>
        </w:rPr>
        <w:t xml:space="preserve"> o via Fax: 06/44464442) </w:t>
      </w:r>
    </w:p>
    <w:p w:rsidR="008254AE" w:rsidRDefault="008254AE" w:rsidP="008254AE">
      <w:pPr>
        <w:ind w:right="98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 </w:t>
      </w:r>
    </w:p>
    <w:p w:rsidR="008254AE" w:rsidRDefault="008254AE" w:rsidP="008254AE">
      <w:pPr>
        <w:ind w:right="98"/>
        <w:jc w:val="center"/>
        <w:rPr>
          <w:rFonts w:ascii="Arial" w:hAnsi="Arial" w:cs="Arial"/>
          <w:b/>
          <w:bCs/>
        </w:rPr>
      </w:pPr>
    </w:p>
    <w:p w:rsidR="008254AE" w:rsidRDefault="008254AE" w:rsidP="008254AE">
      <w:pPr>
        <w:jc w:val="center"/>
        <w:rPr>
          <w:rFonts w:ascii="Arial" w:hAnsi="Arial" w:cs="Arial"/>
        </w:rPr>
      </w:pPr>
    </w:p>
    <w:p w:rsidR="008254AE" w:rsidRDefault="008254AE" w:rsidP="008254AE">
      <w:pPr>
        <w:rPr>
          <w:rFonts w:ascii="Arial" w:hAnsi="Arial" w:cs="Arial"/>
        </w:rPr>
      </w:pPr>
    </w:p>
    <w:p w:rsidR="008254AE" w:rsidRDefault="008254AE" w:rsidP="008254AE">
      <w:pPr>
        <w:pStyle w:val="Titolo6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TESTATA………………………………………………………………………</w:t>
      </w:r>
    </w:p>
    <w:p w:rsidR="008254AE" w:rsidRDefault="008254AE" w:rsidP="008254AE">
      <w:pPr>
        <w:rPr>
          <w:rFonts w:ascii="Arial" w:hAnsi="Arial" w:cs="Arial"/>
        </w:rPr>
      </w:pPr>
    </w:p>
    <w:p w:rsidR="008254AE" w:rsidRDefault="008254AE" w:rsidP="008254AE">
      <w:pPr>
        <w:rPr>
          <w:rFonts w:ascii="Arial" w:hAnsi="Arial" w:cs="Arial"/>
          <w:sz w:val="22"/>
          <w:szCs w:val="22"/>
        </w:rPr>
      </w:pPr>
    </w:p>
    <w:p w:rsidR="008254AE" w:rsidRDefault="008254AE" w:rsidP="008254AE">
      <w:pPr>
        <w:rPr>
          <w:rFonts w:ascii="Arial" w:hAnsi="Arial" w:cs="Arial"/>
        </w:rPr>
      </w:pPr>
    </w:p>
    <w:p w:rsidR="008254AE" w:rsidRDefault="008254AE" w:rsidP="008254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GIORNALISTA…………………………………………………………………</w:t>
      </w:r>
    </w:p>
    <w:p w:rsidR="008254AE" w:rsidRDefault="008254AE" w:rsidP="008254AE">
      <w:pPr>
        <w:rPr>
          <w:rFonts w:ascii="Arial" w:hAnsi="Arial" w:cs="Arial"/>
        </w:rPr>
      </w:pPr>
    </w:p>
    <w:p w:rsidR="008254AE" w:rsidRDefault="008254AE" w:rsidP="008254AE">
      <w:pPr>
        <w:rPr>
          <w:rFonts w:ascii="Arial" w:hAnsi="Arial" w:cs="Arial"/>
        </w:rPr>
      </w:pPr>
    </w:p>
    <w:p w:rsidR="008254AE" w:rsidRDefault="008254AE" w:rsidP="008254AE">
      <w:pPr>
        <w:rPr>
          <w:rFonts w:ascii="Arial" w:hAnsi="Arial" w:cs="Arial"/>
        </w:rPr>
      </w:pPr>
    </w:p>
    <w:p w:rsidR="008254AE" w:rsidRDefault="008254AE" w:rsidP="008254AE">
      <w:pPr>
        <w:rPr>
          <w:rFonts w:ascii="Arial" w:hAnsi="Arial" w:cs="Arial"/>
        </w:rPr>
      </w:pPr>
      <w:r>
        <w:rPr>
          <w:rFonts w:ascii="Arial" w:hAnsi="Arial" w:cs="Arial"/>
        </w:rPr>
        <w:t>TELEFONO……………………………………………………………………..</w:t>
      </w:r>
    </w:p>
    <w:p w:rsidR="008254AE" w:rsidRDefault="008254AE" w:rsidP="008254AE">
      <w:pPr>
        <w:rPr>
          <w:rFonts w:ascii="Arial" w:hAnsi="Arial" w:cs="Arial"/>
        </w:rPr>
      </w:pPr>
    </w:p>
    <w:p w:rsidR="008254AE" w:rsidRDefault="008254AE" w:rsidP="008254AE">
      <w:pPr>
        <w:rPr>
          <w:rFonts w:ascii="Arial" w:hAnsi="Arial" w:cs="Arial"/>
        </w:rPr>
      </w:pPr>
    </w:p>
    <w:p w:rsidR="008254AE" w:rsidRDefault="008254AE" w:rsidP="008254AE">
      <w:pPr>
        <w:rPr>
          <w:rFonts w:ascii="Arial" w:hAnsi="Arial" w:cs="Arial"/>
        </w:rPr>
      </w:pPr>
    </w:p>
    <w:p w:rsidR="008254AE" w:rsidRDefault="008254AE" w:rsidP="008254A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FAX………………………………………………………………………………</w:t>
      </w:r>
    </w:p>
    <w:p w:rsidR="008254AE" w:rsidRDefault="008254AE" w:rsidP="008254AE">
      <w:pPr>
        <w:rPr>
          <w:rFonts w:ascii="Arial" w:hAnsi="Arial" w:cs="Arial"/>
          <w:b/>
          <w:bCs/>
        </w:rPr>
      </w:pPr>
    </w:p>
    <w:p w:rsidR="008254AE" w:rsidRDefault="008254AE" w:rsidP="008254AE">
      <w:pPr>
        <w:rPr>
          <w:rFonts w:ascii="Arial" w:hAnsi="Arial" w:cs="Arial"/>
          <w:b/>
          <w:bCs/>
        </w:rPr>
      </w:pPr>
    </w:p>
    <w:p w:rsidR="008254AE" w:rsidRDefault="008254AE" w:rsidP="008254AE">
      <w:pPr>
        <w:rPr>
          <w:rFonts w:ascii="Arial" w:hAnsi="Arial" w:cs="Arial"/>
          <w:b/>
          <w:bCs/>
          <w:color w:val="000000"/>
        </w:rPr>
      </w:pPr>
    </w:p>
    <w:p w:rsidR="008254AE" w:rsidRDefault="008254AE" w:rsidP="008254AE">
      <w:pPr>
        <w:rPr>
          <w:rFonts w:ascii="Arial" w:hAnsi="Arial" w:cs="Arial"/>
        </w:rPr>
      </w:pPr>
      <w:r>
        <w:rPr>
          <w:rFonts w:ascii="Arial" w:hAnsi="Arial" w:cs="Arial"/>
        </w:rPr>
        <w:t>EMAIL……………………………………………………………………………</w:t>
      </w:r>
    </w:p>
    <w:p w:rsidR="008254AE" w:rsidRDefault="008254AE" w:rsidP="008254AE">
      <w:pPr>
        <w:rPr>
          <w:rFonts w:ascii="Arial" w:hAnsi="Arial" w:cs="Arial"/>
        </w:rPr>
      </w:pPr>
    </w:p>
    <w:p w:rsidR="008254AE" w:rsidRDefault="008254AE" w:rsidP="008254AE">
      <w:pPr>
        <w:rPr>
          <w:rFonts w:ascii="Calibri" w:hAnsi="Calibri" w:cs="Calibri"/>
        </w:rPr>
      </w:pPr>
    </w:p>
    <w:p w:rsidR="008254AE" w:rsidRDefault="008254AE" w:rsidP="008254AE">
      <w:pPr>
        <w:rPr>
          <w:rFonts w:ascii="Calibri" w:hAnsi="Calibri" w:cs="Calibri"/>
          <w:bCs/>
          <w:noProof/>
          <w:color w:val="000080"/>
        </w:rPr>
      </w:pPr>
    </w:p>
    <w:p w:rsidR="008254AE" w:rsidRDefault="008254AE" w:rsidP="008254AE"/>
    <w:p w:rsidR="00177F84" w:rsidRDefault="00177F84"/>
    <w:sectPr w:rsidR="00177F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3A"/>
    <w:rsid w:val="00177F84"/>
    <w:rsid w:val="00526AAC"/>
    <w:rsid w:val="008254AE"/>
    <w:rsid w:val="00861938"/>
    <w:rsid w:val="0093193A"/>
    <w:rsid w:val="00937E46"/>
    <w:rsid w:val="00A52370"/>
    <w:rsid w:val="00BB2E4E"/>
    <w:rsid w:val="00C15CFB"/>
    <w:rsid w:val="00EC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5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link w:val="Titolo6Carattere"/>
    <w:uiPriority w:val="9"/>
    <w:semiHidden/>
    <w:unhideWhenUsed/>
    <w:qFormat/>
    <w:rsid w:val="008254AE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54AE"/>
    <w:rPr>
      <w:rFonts w:ascii="Times New Roman" w:eastAsia="Calibri" w:hAnsi="Times New Roman" w:cs="Times New Roman"/>
      <w:b/>
      <w:bCs/>
      <w:lang w:eastAsia="it-IT"/>
    </w:rPr>
  </w:style>
  <w:style w:type="character" w:styleId="Collegamentoipertestuale">
    <w:name w:val="Hyperlink"/>
    <w:semiHidden/>
    <w:unhideWhenUsed/>
    <w:rsid w:val="008254AE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8254AE"/>
    <w:pPr>
      <w:spacing w:before="100" w:beforeAutospacing="1" w:after="100" w:afterAutospacing="1"/>
    </w:pPr>
    <w:rPr>
      <w:rFonts w:eastAsia="Calibri"/>
    </w:rPr>
  </w:style>
  <w:style w:type="character" w:customStyle="1" w:styleId="TitoloCarattere">
    <w:name w:val="Titolo Carattere"/>
    <w:basedOn w:val="Carpredefinitoparagrafo"/>
    <w:link w:val="Titolo"/>
    <w:uiPriority w:val="10"/>
    <w:rsid w:val="008254AE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825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254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5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link w:val="Titolo6Carattere"/>
    <w:uiPriority w:val="9"/>
    <w:semiHidden/>
    <w:unhideWhenUsed/>
    <w:qFormat/>
    <w:rsid w:val="008254AE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54AE"/>
    <w:rPr>
      <w:rFonts w:ascii="Times New Roman" w:eastAsia="Calibri" w:hAnsi="Times New Roman" w:cs="Times New Roman"/>
      <w:b/>
      <w:bCs/>
      <w:lang w:eastAsia="it-IT"/>
    </w:rPr>
  </w:style>
  <w:style w:type="character" w:styleId="Collegamentoipertestuale">
    <w:name w:val="Hyperlink"/>
    <w:semiHidden/>
    <w:unhideWhenUsed/>
    <w:rsid w:val="008254AE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8254AE"/>
    <w:pPr>
      <w:spacing w:before="100" w:beforeAutospacing="1" w:after="100" w:afterAutospacing="1"/>
    </w:pPr>
    <w:rPr>
      <w:rFonts w:eastAsia="Calibri"/>
    </w:rPr>
  </w:style>
  <w:style w:type="character" w:customStyle="1" w:styleId="TitoloCarattere">
    <w:name w:val="Titolo Carattere"/>
    <w:basedOn w:val="Carpredefinitoparagrafo"/>
    <w:link w:val="Titolo"/>
    <w:uiPriority w:val="10"/>
    <w:rsid w:val="008254AE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825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254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f.stampa@stradeana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ANAS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Palermo Daniela</dc:creator>
  <cp:keywords/>
  <dc:description/>
  <cp:lastModifiedBy>Martellacci Matteo</cp:lastModifiedBy>
  <cp:revision>11</cp:revision>
  <dcterms:created xsi:type="dcterms:W3CDTF">2014-09-16T13:05:00Z</dcterms:created>
  <dcterms:modified xsi:type="dcterms:W3CDTF">2014-09-17T11:57:00Z</dcterms:modified>
</cp:coreProperties>
</file>